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left="0"/>
        <w:jc w:val="left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附件2：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44"/>
          <w:szCs w:val="44"/>
          <w:highlight w:val="none"/>
          <w:lang w:val="en-US" w:eastAsia="zh-Hans"/>
        </w:rPr>
        <w:t>服务</w:t>
      </w:r>
      <w:r>
        <w:rPr>
          <w:rFonts w:hint="eastAsia" w:ascii="黑体" w:hAnsi="黑体" w:eastAsia="黑体"/>
          <w:color w:val="auto"/>
          <w:sz w:val="44"/>
          <w:szCs w:val="44"/>
          <w:highlight w:val="none"/>
          <w:lang w:val="en-US" w:eastAsia="zh-CN"/>
        </w:rPr>
        <w:t>内容及费用报价单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Calibri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黑体" w:hAns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40"/>
          <w:lang w:val="en-US" w:eastAsia="zh-CN"/>
        </w:rPr>
        <w:t>项目名称：</w:t>
      </w:r>
      <w:r>
        <w:rPr>
          <w:rFonts w:hint="eastAsia" w:ascii="仿宋_GB2312" w:eastAsia="仿宋_GB2312"/>
          <w:sz w:val="32"/>
          <w:szCs w:val="40"/>
        </w:rPr>
        <w:t>前海深港青年</w:t>
      </w:r>
      <w:r>
        <w:rPr>
          <w:rFonts w:hint="eastAsia" w:ascii="仿宋_GB2312" w:eastAsia="仿宋_GB2312" w:cs="Times New Roman"/>
          <w:sz w:val="32"/>
          <w:szCs w:val="40"/>
        </w:rPr>
        <w:t>梦工场十周年媒体宣传服务项目</w:t>
      </w:r>
    </w:p>
    <w:tbl>
      <w:tblPr>
        <w:tblStyle w:val="5"/>
        <w:tblpPr w:leftFromText="180" w:rightFromText="180" w:vertAnchor="text" w:horzAnchor="page" w:tblpX="801" w:tblpY="552"/>
        <w:tblOverlap w:val="never"/>
        <w:tblW w:w="567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3511"/>
        <w:gridCol w:w="1156"/>
        <w:gridCol w:w="1368"/>
        <w:gridCol w:w="1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1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3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项目</w:t>
            </w:r>
          </w:p>
        </w:tc>
        <w:tc>
          <w:tcPr>
            <w:tcW w:w="18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3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内容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val="en-US" w:eastAsia="zh-Hans"/>
              </w:rPr>
              <w:t>数量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（万元）</w:t>
            </w:r>
          </w:p>
        </w:tc>
        <w:tc>
          <w:tcPr>
            <w:tcW w:w="7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总价   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1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报纸版面</w:t>
            </w:r>
          </w:p>
        </w:tc>
        <w:tc>
          <w:tcPr>
            <w:tcW w:w="18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A5要闻版之前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1.5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Hans"/>
              </w:rPr>
              <w:t>个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1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海报（九宫格）</w:t>
            </w:r>
          </w:p>
        </w:tc>
        <w:tc>
          <w:tcPr>
            <w:tcW w:w="18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港澳创业青年、发展成果系列海报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Hans"/>
              </w:rPr>
              <w:t>条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1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新闻采访视频</w:t>
            </w:r>
          </w:p>
        </w:tc>
        <w:tc>
          <w:tcPr>
            <w:tcW w:w="18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重大节点及活动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2条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11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媒体平台APP</w:t>
            </w:r>
          </w:p>
        </w:tc>
        <w:tc>
          <w:tcPr>
            <w:tcW w:w="18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媒体客户端首页头图推荐位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Hans"/>
              </w:rPr>
              <w:t>次</w:t>
            </w:r>
          </w:p>
        </w:tc>
        <w:tc>
          <w:tcPr>
            <w:tcW w:w="70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742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1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费用汇总</w:t>
            </w:r>
          </w:p>
        </w:tc>
        <w:tc>
          <w:tcPr>
            <w:tcW w:w="3862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1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说明</w:t>
            </w:r>
          </w:p>
        </w:tc>
        <w:tc>
          <w:tcPr>
            <w:tcW w:w="3862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以上报价总价不得高于19.99万元，且所报价格包含本次宣传服务的所有费用，包括但不限于（税费、交通费、）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line="560" w:lineRule="exact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shd w:val="clear" w:fill="FFFFFF"/>
        <w:spacing w:line="560" w:lineRule="exact"/>
        <w:jc w:val="right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响应单位（盖章）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exact"/>
        <w:jc w:val="right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20  年  月  日</w:t>
      </w:r>
    </w:p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mYjAzMTNlNzM4MmYwNWJjZDRlZmRmYjdjZmRhNTIifQ=="/>
    <w:docVar w:name="KSO_WPS_MARK_KEY" w:val="ba36e450-0f77-4ebd-9933-51f6abf25b78"/>
  </w:docVars>
  <w:rsids>
    <w:rsidRoot w:val="330B5916"/>
    <w:rsid w:val="01FF0067"/>
    <w:rsid w:val="022C34C1"/>
    <w:rsid w:val="024E06A7"/>
    <w:rsid w:val="028C7BE9"/>
    <w:rsid w:val="03CF59C1"/>
    <w:rsid w:val="04451E7C"/>
    <w:rsid w:val="06BC4F9E"/>
    <w:rsid w:val="0A033680"/>
    <w:rsid w:val="0A6A0048"/>
    <w:rsid w:val="0ADF181A"/>
    <w:rsid w:val="0D927FE1"/>
    <w:rsid w:val="151F690B"/>
    <w:rsid w:val="1BF34341"/>
    <w:rsid w:val="1C307A4E"/>
    <w:rsid w:val="1C3F2267"/>
    <w:rsid w:val="1CD37CCF"/>
    <w:rsid w:val="1FDF1459"/>
    <w:rsid w:val="209634ED"/>
    <w:rsid w:val="218157C6"/>
    <w:rsid w:val="223E47E1"/>
    <w:rsid w:val="22F866E1"/>
    <w:rsid w:val="25C428AA"/>
    <w:rsid w:val="27D35027"/>
    <w:rsid w:val="28906217"/>
    <w:rsid w:val="28F34529"/>
    <w:rsid w:val="29A0362E"/>
    <w:rsid w:val="2A2116AE"/>
    <w:rsid w:val="2A83208E"/>
    <w:rsid w:val="30A600D9"/>
    <w:rsid w:val="32477ACC"/>
    <w:rsid w:val="32CF2DBC"/>
    <w:rsid w:val="330B5916"/>
    <w:rsid w:val="331E6DAC"/>
    <w:rsid w:val="34DD7824"/>
    <w:rsid w:val="379442F2"/>
    <w:rsid w:val="38864D4B"/>
    <w:rsid w:val="394713D0"/>
    <w:rsid w:val="39C6010B"/>
    <w:rsid w:val="3AEE244B"/>
    <w:rsid w:val="3BB84807"/>
    <w:rsid w:val="3F6D76B7"/>
    <w:rsid w:val="403C15AF"/>
    <w:rsid w:val="40E35E83"/>
    <w:rsid w:val="415817A6"/>
    <w:rsid w:val="429513FF"/>
    <w:rsid w:val="4416622F"/>
    <w:rsid w:val="46BD0F24"/>
    <w:rsid w:val="47FC2DBA"/>
    <w:rsid w:val="48BD520B"/>
    <w:rsid w:val="49616915"/>
    <w:rsid w:val="498D19D3"/>
    <w:rsid w:val="4C826B8E"/>
    <w:rsid w:val="4D2C6E03"/>
    <w:rsid w:val="4F4C72E9"/>
    <w:rsid w:val="4F9D7B44"/>
    <w:rsid w:val="50D96115"/>
    <w:rsid w:val="51114590"/>
    <w:rsid w:val="54460FEE"/>
    <w:rsid w:val="54E56216"/>
    <w:rsid w:val="555B0286"/>
    <w:rsid w:val="576158FB"/>
    <w:rsid w:val="588E2720"/>
    <w:rsid w:val="58CD149A"/>
    <w:rsid w:val="5BC619BE"/>
    <w:rsid w:val="5C806824"/>
    <w:rsid w:val="5E03770C"/>
    <w:rsid w:val="5EAE501F"/>
    <w:rsid w:val="605B55DE"/>
    <w:rsid w:val="626B684A"/>
    <w:rsid w:val="62D81168"/>
    <w:rsid w:val="631A7FA3"/>
    <w:rsid w:val="634B7D19"/>
    <w:rsid w:val="65F77B57"/>
    <w:rsid w:val="66AA2E1B"/>
    <w:rsid w:val="67766D79"/>
    <w:rsid w:val="69B63885"/>
    <w:rsid w:val="69F83E9D"/>
    <w:rsid w:val="6A83126B"/>
    <w:rsid w:val="6B6B7E5F"/>
    <w:rsid w:val="6E4A0165"/>
    <w:rsid w:val="6F7B35A7"/>
    <w:rsid w:val="71475C1E"/>
    <w:rsid w:val="73FF369E"/>
    <w:rsid w:val="75571C58"/>
    <w:rsid w:val="756C3AC5"/>
    <w:rsid w:val="7665272C"/>
    <w:rsid w:val="7CC652F4"/>
    <w:rsid w:val="7EAF501B"/>
    <w:rsid w:val="7ED50BC3"/>
    <w:rsid w:val="7F94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微软雅黑" w:hAnsi="微软雅黑" w:eastAsia="微软雅黑" w:cs="微软雅黑"/>
      <w:sz w:val="32"/>
      <w:szCs w:val="32"/>
      <w:lang w:val="zh-CN" w:bidi="zh-CN"/>
    </w:rPr>
  </w:style>
  <w:style w:type="paragraph" w:styleId="3">
    <w:name w:val="toc 2"/>
    <w:basedOn w:val="1"/>
    <w:next w:val="1"/>
    <w:autoRedefine/>
    <w:qFormat/>
    <w:uiPriority w:val="0"/>
    <w:pPr>
      <w:ind w:left="420" w:leftChars="200"/>
    </w:p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1143</Characters>
  <Lines>0</Lines>
  <Paragraphs>0</Paragraphs>
  <TotalTime>42</TotalTime>
  <ScaleCrop>false</ScaleCrop>
  <LinksUpToDate>false</LinksUpToDate>
  <CharactersWithSpaces>1419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2023-03-09T09:26:00Z</dcterms:created>
  <dc:creator>冫东冫东鱼</dc:creator>
  <cp:lastModifiedBy>Marvin 郭名洋</cp:lastModifiedBy>
  <dcterms:modified xsi:type="dcterms:W3CDTF">2024-03-25T14:29:45Z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D19AFA0D17E34654A53BE4B91C44DF81_13</vt:lpwstr>
  </property>
</Properties>
</file>